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6DE7" w:rsidRPr="002B778B" w:rsidRDefault="00EE1D82">
      <w:pPr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ŠOLA</w:t>
      </w:r>
    </w:p>
    <w:p w:rsidR="00F86DE7" w:rsidRPr="002B778B" w:rsidRDefault="00F86DE7">
      <w:pPr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F86DE7">
      <w:pPr>
        <w:rPr>
          <w:rFonts w:asciiTheme="minorHAnsi" w:hAnsiTheme="minorHAnsi" w:cstheme="minorHAnsi"/>
          <w:sz w:val="24"/>
          <w:szCs w:val="24"/>
        </w:rPr>
      </w:pPr>
    </w:p>
    <w:p w:rsidR="00F86DE7" w:rsidRDefault="00940CBB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LETNA PRIPRAVA NA VZGOJNOIZOBRAŽEVALNO DELO</w:t>
      </w:r>
    </w:p>
    <w:p w:rsidR="00757169" w:rsidRDefault="0075716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757169" w:rsidRDefault="0075716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757169" w:rsidRDefault="0075716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757169" w:rsidRDefault="0075716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757169" w:rsidRPr="002B778B" w:rsidRDefault="0075716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F86DE7">
      <w:pPr>
        <w:rPr>
          <w:rFonts w:asciiTheme="minorHAnsi" w:hAnsiTheme="minorHAnsi" w:cstheme="minorHAnsi"/>
          <w:sz w:val="24"/>
          <w:szCs w:val="24"/>
        </w:rPr>
      </w:pPr>
    </w:p>
    <w:p w:rsidR="00A2021E" w:rsidRPr="002B778B" w:rsidRDefault="00940CBB" w:rsidP="00A2021E">
      <w:pPr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VIP:</w:t>
      </w:r>
      <w:r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EE1D82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b/>
          <w:sz w:val="24"/>
          <w:szCs w:val="24"/>
        </w:rPr>
        <w:t>PREDMET:</w:t>
      </w:r>
      <w:r w:rsidR="00EE1D82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EE1D82" w:rsidRPr="002B778B">
        <w:rPr>
          <w:rFonts w:asciiTheme="minorHAnsi" w:eastAsia="Calibri" w:hAnsiTheme="minorHAnsi" w:cstheme="minorHAnsi"/>
          <w:sz w:val="24"/>
          <w:szCs w:val="24"/>
        </w:rPr>
        <w:tab/>
        <w:t xml:space="preserve">ANGLEŠČINA </w:t>
      </w:r>
    </w:p>
    <w:p w:rsidR="00F86DE7" w:rsidRPr="002B778B" w:rsidRDefault="00F86DE7" w:rsidP="00A2021E">
      <w:pPr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F86DE7">
      <w:pPr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940CBB">
      <w:pPr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ŠOLSKO LETO</w:t>
      </w:r>
      <w:r w:rsidR="00EE1D82" w:rsidRPr="002B778B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A2021E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EE1D82" w:rsidRPr="002B778B">
        <w:rPr>
          <w:rFonts w:asciiTheme="minorHAnsi" w:eastAsia="Calibri" w:hAnsiTheme="minorHAnsi" w:cstheme="minorHAnsi"/>
          <w:sz w:val="24"/>
          <w:szCs w:val="24"/>
        </w:rPr>
        <w:t>2017-2018</w:t>
      </w:r>
    </w:p>
    <w:p w:rsidR="00F86DE7" w:rsidRPr="002B778B" w:rsidRDefault="00F86DE7">
      <w:pPr>
        <w:rPr>
          <w:rFonts w:asciiTheme="minorHAnsi" w:hAnsiTheme="minorHAnsi" w:cstheme="minorHAnsi"/>
          <w:sz w:val="24"/>
          <w:szCs w:val="24"/>
        </w:rPr>
      </w:pPr>
    </w:p>
    <w:p w:rsidR="00A2021E" w:rsidRPr="002B778B" w:rsidRDefault="00A2021E" w:rsidP="00A2021E">
      <w:pPr>
        <w:rPr>
          <w:rFonts w:asciiTheme="minorHAnsi" w:eastAsia="Calibr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RAZRED</w:t>
      </w:r>
      <w:r w:rsidR="00EE1D82" w:rsidRPr="002B778B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940CBB" w:rsidRPr="002B778B">
        <w:rPr>
          <w:rFonts w:asciiTheme="minorHAnsi" w:eastAsia="Calibri" w:hAnsiTheme="minorHAnsi" w:cstheme="minorHAnsi"/>
          <w:sz w:val="24"/>
          <w:szCs w:val="24"/>
        </w:rPr>
        <w:tab/>
      </w:r>
      <w:r w:rsidR="00FD4F94">
        <w:rPr>
          <w:rFonts w:asciiTheme="minorHAnsi" w:eastAsia="Calibri" w:hAnsiTheme="minorHAnsi" w:cstheme="minorHAnsi"/>
          <w:sz w:val="24"/>
          <w:szCs w:val="24"/>
        </w:rPr>
        <w:t>3</w:t>
      </w:r>
      <w:r w:rsidRPr="002B778B">
        <w:rPr>
          <w:rFonts w:asciiTheme="minorHAnsi" w:hAnsiTheme="minorHAnsi" w:cstheme="minorHAnsi"/>
          <w:sz w:val="24"/>
          <w:szCs w:val="24"/>
        </w:rPr>
        <w:tab/>
      </w:r>
      <w:r w:rsidRPr="002B778B">
        <w:rPr>
          <w:rFonts w:asciiTheme="minorHAnsi" w:hAnsiTheme="minorHAnsi" w:cstheme="minorHAnsi"/>
          <w:sz w:val="24"/>
          <w:szCs w:val="24"/>
        </w:rPr>
        <w:tab/>
      </w:r>
      <w:r w:rsidR="00EE1D82" w:rsidRPr="002B778B">
        <w:rPr>
          <w:rFonts w:asciiTheme="minorHAnsi" w:hAnsiTheme="minorHAnsi" w:cstheme="minorHAnsi"/>
          <w:sz w:val="24"/>
          <w:szCs w:val="24"/>
        </w:rPr>
        <w:tab/>
      </w:r>
      <w:r w:rsidR="00EE1D82" w:rsidRPr="002B778B">
        <w:rPr>
          <w:rFonts w:asciiTheme="minorHAnsi" w:hAnsiTheme="minorHAnsi" w:cstheme="minorHAnsi"/>
          <w:sz w:val="24"/>
          <w:szCs w:val="24"/>
        </w:rPr>
        <w:tab/>
      </w:r>
      <w:r w:rsidR="00EE1D82" w:rsidRPr="002B778B">
        <w:rPr>
          <w:rFonts w:asciiTheme="minorHAnsi" w:hAnsiTheme="minorHAnsi" w:cstheme="minorHAnsi"/>
          <w:sz w:val="24"/>
          <w:szCs w:val="24"/>
        </w:rPr>
        <w:tab/>
      </w:r>
      <w:r w:rsidRPr="002B778B">
        <w:rPr>
          <w:rFonts w:asciiTheme="minorHAnsi" w:hAnsiTheme="minorHAnsi" w:cstheme="minorHAnsi"/>
          <w:sz w:val="24"/>
          <w:szCs w:val="24"/>
        </w:rPr>
        <w:tab/>
      </w:r>
      <w:r w:rsidRPr="002B778B">
        <w:rPr>
          <w:rFonts w:asciiTheme="minorHAnsi" w:hAnsiTheme="minorHAnsi" w:cstheme="minorHAnsi"/>
          <w:sz w:val="24"/>
          <w:szCs w:val="24"/>
        </w:rPr>
        <w:tab/>
      </w:r>
      <w:r w:rsidRPr="002B778B">
        <w:rPr>
          <w:rFonts w:asciiTheme="minorHAnsi" w:hAnsiTheme="minorHAnsi" w:cstheme="minorHAnsi"/>
          <w:sz w:val="24"/>
          <w:szCs w:val="24"/>
        </w:rPr>
        <w:tab/>
      </w:r>
      <w:r w:rsidRPr="002B778B">
        <w:rPr>
          <w:rFonts w:asciiTheme="minorHAnsi" w:hAnsiTheme="minorHAnsi" w:cstheme="minorHAnsi"/>
          <w:sz w:val="24"/>
          <w:szCs w:val="24"/>
        </w:rPr>
        <w:tab/>
      </w:r>
      <w:r w:rsidR="00EE1D82" w:rsidRPr="002B778B">
        <w:rPr>
          <w:rFonts w:asciiTheme="minorHAnsi" w:eastAsia="Calibri" w:hAnsiTheme="minorHAnsi" w:cstheme="minorHAnsi"/>
          <w:b/>
          <w:sz w:val="24"/>
          <w:szCs w:val="24"/>
        </w:rPr>
        <w:t>ŠTEVILO UR LETNO:</w:t>
      </w:r>
    </w:p>
    <w:p w:rsidR="00A2021E" w:rsidRPr="002B778B" w:rsidRDefault="00A2021E" w:rsidP="00A2021E">
      <w:pPr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F86DE7" w:rsidRPr="002B778B" w:rsidRDefault="00F86DE7">
      <w:pPr>
        <w:ind w:left="2130" w:hanging="2130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940CBB">
      <w:pPr>
        <w:ind w:left="2130" w:hanging="2130"/>
        <w:jc w:val="right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UČITELJ:</w:t>
      </w:r>
    </w:p>
    <w:p w:rsidR="00F86DE7" w:rsidRPr="002B778B" w:rsidRDefault="00F86DE7">
      <w:pPr>
        <w:ind w:left="2130" w:hanging="2130"/>
        <w:jc w:val="right"/>
        <w:rPr>
          <w:rFonts w:asciiTheme="minorHAnsi" w:hAnsiTheme="minorHAnsi" w:cstheme="minorHAnsi"/>
          <w:sz w:val="24"/>
          <w:szCs w:val="24"/>
        </w:rPr>
      </w:pPr>
    </w:p>
    <w:p w:rsidR="00EE1D82" w:rsidRPr="002B778B" w:rsidRDefault="00EE1D82">
      <w:pPr>
        <w:ind w:left="2130" w:hanging="2130"/>
        <w:jc w:val="right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EE1D82">
      <w:pPr>
        <w:ind w:left="2130" w:hanging="2130"/>
        <w:jc w:val="right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RAVNATELJ</w:t>
      </w:r>
      <w:r w:rsidR="00940CBB" w:rsidRPr="002B778B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:rsidR="00EE1D82" w:rsidRPr="002B778B" w:rsidRDefault="00EE1D82">
      <w:pPr>
        <w:ind w:left="2130" w:hanging="213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EE1D82" w:rsidRPr="002B778B" w:rsidRDefault="00EE1D82">
      <w:pPr>
        <w:ind w:left="2130" w:hanging="213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EE1D82" w:rsidRPr="002B778B" w:rsidRDefault="00EE1D82">
      <w:pPr>
        <w:ind w:left="2130" w:hanging="213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F86DE7" w:rsidRPr="002B778B" w:rsidRDefault="00EE1D82">
      <w:pPr>
        <w:ind w:left="2130" w:hanging="2130"/>
        <w:jc w:val="center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Kraj</w:t>
      </w:r>
      <w:r w:rsidR="00757169">
        <w:rPr>
          <w:rFonts w:asciiTheme="minorHAnsi" w:eastAsia="Calibri" w:hAnsiTheme="minorHAnsi" w:cstheme="minorHAnsi"/>
          <w:b/>
          <w:sz w:val="24"/>
          <w:szCs w:val="24"/>
        </w:rPr>
        <w:t>, september 2017</w:t>
      </w:r>
    </w:p>
    <w:p w:rsidR="00EE1D82" w:rsidRPr="002B778B" w:rsidRDefault="00EE1D82">
      <w:pPr>
        <w:ind w:left="2130" w:hanging="213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EE1D82" w:rsidRPr="002B778B" w:rsidRDefault="00EE1D82">
      <w:pPr>
        <w:ind w:left="2130" w:hanging="213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F86DE7" w:rsidRPr="002B778B" w:rsidRDefault="00940CBB">
      <w:pPr>
        <w:ind w:left="2130" w:hanging="2130"/>
        <w:jc w:val="both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  <w:u w:val="single"/>
        </w:rPr>
        <w:t>UČNA SREDSTVA</w:t>
      </w:r>
    </w:p>
    <w:p w:rsidR="00F86DE7" w:rsidRPr="002B778B" w:rsidRDefault="00EE1D82">
      <w:pPr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sz w:val="24"/>
          <w:szCs w:val="24"/>
        </w:rPr>
        <w:t>Čolić, Kerin, Vida (2017</w:t>
      </w:r>
      <w:r w:rsidR="00940CBB" w:rsidRPr="002B778B">
        <w:rPr>
          <w:rFonts w:asciiTheme="minorHAnsi" w:eastAsia="Calibri" w:hAnsiTheme="minorHAnsi" w:cstheme="minorHAnsi"/>
          <w:sz w:val="24"/>
          <w:szCs w:val="24"/>
        </w:rPr>
        <w:t xml:space="preserve">) </w:t>
      </w:r>
      <w:r w:rsidRPr="002B778B">
        <w:rPr>
          <w:rFonts w:asciiTheme="minorHAnsi" w:eastAsia="Calibri" w:hAnsiTheme="minorHAnsi" w:cstheme="minorHAnsi"/>
          <w:sz w:val="24"/>
          <w:szCs w:val="24"/>
        </w:rPr>
        <w:t>Survive</w:t>
      </w:r>
      <w:r w:rsidR="00940CBB" w:rsidRPr="002B778B">
        <w:rPr>
          <w:rFonts w:asciiTheme="minorHAnsi" w:eastAsia="Calibri" w:hAnsiTheme="minorHAnsi" w:cstheme="minorHAnsi"/>
          <w:sz w:val="24"/>
          <w:szCs w:val="24"/>
        </w:rPr>
        <w:t xml:space="preserve">. Učbenik. </w:t>
      </w:r>
      <w:r w:rsidRPr="002B778B">
        <w:rPr>
          <w:rFonts w:asciiTheme="minorHAnsi" w:eastAsia="Calibri" w:hAnsiTheme="minorHAnsi" w:cstheme="minorHAnsi"/>
          <w:sz w:val="24"/>
          <w:szCs w:val="24"/>
        </w:rPr>
        <w:t>Založba Tangram</w:t>
      </w:r>
    </w:p>
    <w:p w:rsidR="00EE1D82" w:rsidRPr="002B778B" w:rsidRDefault="00EE1D82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F86DE7" w:rsidRPr="002B778B" w:rsidRDefault="00940CBB">
      <w:pPr>
        <w:jc w:val="both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</w:rPr>
        <w:t>UČNI PRIPOMOČKI</w:t>
      </w:r>
    </w:p>
    <w:p w:rsidR="00F86DE7" w:rsidRPr="002B778B" w:rsidRDefault="00940CBB">
      <w:pPr>
        <w:jc w:val="both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sz w:val="24"/>
          <w:szCs w:val="24"/>
        </w:rPr>
        <w:t>osebni računalnik (tudi kot avdiovizualni pripomoček), tabla, projektor, slovarji</w:t>
      </w:r>
      <w:r w:rsidR="00EE1D82" w:rsidRPr="002B778B">
        <w:rPr>
          <w:rFonts w:asciiTheme="minorHAnsi" w:eastAsia="Calibri" w:hAnsiTheme="minorHAnsi" w:cstheme="minorHAnsi"/>
          <w:sz w:val="24"/>
          <w:szCs w:val="24"/>
        </w:rPr>
        <w:t xml:space="preserve">, internet, zemljevidi, </w:t>
      </w:r>
      <w:r w:rsidR="004A7349">
        <w:rPr>
          <w:rFonts w:asciiTheme="minorHAnsi" w:eastAsia="Calibri" w:hAnsiTheme="minorHAnsi" w:cstheme="minorHAnsi"/>
          <w:sz w:val="24"/>
          <w:szCs w:val="24"/>
        </w:rPr>
        <w:t>učni predmeti (</w:t>
      </w:r>
      <w:r w:rsidR="004A7349" w:rsidRPr="00B066C0">
        <w:rPr>
          <w:rFonts w:asciiTheme="minorHAnsi" w:eastAsia="Calibri" w:hAnsiTheme="minorHAnsi" w:cstheme="minorHAnsi"/>
          <w:i/>
          <w:sz w:val="24"/>
          <w:szCs w:val="24"/>
        </w:rPr>
        <w:t>realia</w:t>
      </w:r>
      <w:r w:rsidR="004A7349">
        <w:rPr>
          <w:rFonts w:asciiTheme="minorHAnsi" w:eastAsia="Calibri" w:hAnsiTheme="minorHAnsi" w:cstheme="minorHAnsi"/>
          <w:sz w:val="24"/>
          <w:szCs w:val="24"/>
        </w:rPr>
        <w:t>)</w:t>
      </w:r>
    </w:p>
    <w:p w:rsidR="00F86DE7" w:rsidRPr="002B778B" w:rsidRDefault="00F86DE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940CBB">
      <w:pPr>
        <w:jc w:val="both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  <w:u w:val="single"/>
        </w:rPr>
        <w:t>UČNE OBLIKE IN METODE</w:t>
      </w:r>
    </w:p>
    <w:p w:rsidR="00F86DE7" w:rsidRPr="002B778B" w:rsidRDefault="00940CBB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sz w:val="24"/>
          <w:szCs w:val="24"/>
        </w:rPr>
        <w:t>frontalno delo, individualno delo, delo v parih, delo v skupinah, učenje učenja, sodelovalno učenje, razlaga, razgovor, diskusija, debata, možganska nevihta, igra vlog, delo z avdio-video gradi</w:t>
      </w:r>
      <w:r w:rsidR="00EE1D82" w:rsidRPr="002B778B">
        <w:rPr>
          <w:rFonts w:asciiTheme="minorHAnsi" w:eastAsia="Calibri" w:hAnsiTheme="minorHAnsi" w:cstheme="minorHAnsi"/>
          <w:sz w:val="24"/>
          <w:szCs w:val="24"/>
        </w:rPr>
        <w:t>vom, demonstracija, delo z IKT</w:t>
      </w:r>
    </w:p>
    <w:p w:rsidR="00EE1D82" w:rsidRPr="002B778B" w:rsidRDefault="00EE1D8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B1FB5" w:rsidRPr="002B778B" w:rsidRDefault="00CB1FB5" w:rsidP="00CB1FB5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2B778B">
        <w:rPr>
          <w:rFonts w:asciiTheme="minorHAnsi" w:hAnsiTheme="minorHAnsi" w:cstheme="minorHAnsi"/>
          <w:color w:val="000000"/>
        </w:rPr>
        <w:t xml:space="preserve">Dijak se v času izobraževanja usposablja za govorne in pisne stike s tujci oz. ljudmi, s katerimi sobiva v svojem okolju, </w:t>
      </w:r>
      <w:r w:rsidR="004A7349">
        <w:rPr>
          <w:rFonts w:asciiTheme="minorHAnsi" w:hAnsiTheme="minorHAnsi" w:cstheme="minorHAnsi"/>
          <w:color w:val="000000"/>
        </w:rPr>
        <w:t xml:space="preserve">ter </w:t>
      </w:r>
      <w:r w:rsidRPr="002B778B">
        <w:rPr>
          <w:rFonts w:asciiTheme="minorHAnsi" w:hAnsiTheme="minorHAnsi" w:cstheme="minorHAnsi"/>
          <w:color w:val="000000"/>
        </w:rPr>
        <w:t>pridobiva podatke iz tuje literature (pisni in drugi viri) tudi s pomočjo elektronske pošte in svetovnega spleta. Navaja se na vseživljenjsko učenje tujih jezikov. Ob zaključku šolanja bo svoje učne dosežke, ki so primerljivi z dosežki sovrstnikov drugih evropskih držav, lahko uveljavljal z mednarodno priznanim dokumentom Europass. Poučevanje in učenje tujega jezika temelji na smernicah Skupnega evropskega jezikovnega okvira (Common European Framework of Reference for Languages: Learning, Teaching, Assessment. 2001. Council for Cultural Co-operation. Education Committee. Modern Languages Division, Strasbourg</w:t>
      </w:r>
      <w:r w:rsidR="00E86F1B">
        <w:rPr>
          <w:rFonts w:asciiTheme="minorHAnsi" w:hAnsiTheme="minorHAnsi" w:cstheme="minorHAnsi"/>
          <w:color w:val="000000"/>
        </w:rPr>
        <w:t>)</w:t>
      </w:r>
      <w:r w:rsidR="004A7349">
        <w:rPr>
          <w:rFonts w:asciiTheme="minorHAnsi" w:hAnsiTheme="minorHAnsi" w:cstheme="minorHAnsi"/>
          <w:color w:val="000000"/>
        </w:rPr>
        <w:t>.</w:t>
      </w:r>
    </w:p>
    <w:p w:rsidR="00EE1D82" w:rsidRPr="002B778B" w:rsidRDefault="00EE1D8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F86DE7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940CBB">
      <w:pPr>
        <w:jc w:val="both"/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eastAsia="Calibri" w:hAnsiTheme="minorHAnsi" w:cstheme="minorHAnsi"/>
          <w:b/>
          <w:sz w:val="24"/>
          <w:szCs w:val="24"/>
          <w:u w:val="single"/>
        </w:rPr>
        <w:t>CILJI/PRIČAKOVANI REZULTATI IN JEZIKOVNE ZMOŽNOSTI:</w:t>
      </w:r>
    </w:p>
    <w:p w:rsidR="00F86DE7" w:rsidRPr="002B778B" w:rsidRDefault="00F86DE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6DE7" w:rsidRPr="002B778B" w:rsidRDefault="00CB1FB5">
      <w:pPr>
        <w:rPr>
          <w:rFonts w:asciiTheme="minorHAnsi" w:hAnsiTheme="minorHAnsi" w:cstheme="minorHAnsi"/>
          <w:sz w:val="24"/>
          <w:szCs w:val="24"/>
        </w:rPr>
      </w:pPr>
      <w:r w:rsidRPr="002B778B">
        <w:rPr>
          <w:rFonts w:asciiTheme="minorHAnsi" w:hAnsiTheme="minorHAnsi" w:cstheme="minorHAnsi"/>
          <w:sz w:val="24"/>
          <w:szCs w:val="24"/>
        </w:rPr>
        <w:t>Dijaki po treh letih izobraževanja dosežejo vsaj raven A2.</w:t>
      </w:r>
      <w:r w:rsidR="0081446E">
        <w:rPr>
          <w:rFonts w:asciiTheme="minorHAnsi" w:hAnsiTheme="minorHAnsi" w:cstheme="minorHAnsi"/>
          <w:sz w:val="24"/>
          <w:szCs w:val="24"/>
        </w:rPr>
        <w:t xml:space="preserve"> Boljši dijaki dosežejo B1.</w:t>
      </w:r>
    </w:p>
    <w:p w:rsidR="00CB1FB5" w:rsidRDefault="00630E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Praviloma dijaki v vsakem šolskem letu obdelajo </w:t>
      </w:r>
      <w:r w:rsidR="004A7349">
        <w:rPr>
          <w:rFonts w:asciiTheme="minorHAnsi" w:hAnsiTheme="minorHAnsi" w:cstheme="minorHAnsi"/>
          <w:sz w:val="24"/>
          <w:szCs w:val="24"/>
        </w:rPr>
        <w:t xml:space="preserve">dve </w:t>
      </w:r>
      <w:r>
        <w:rPr>
          <w:rFonts w:asciiTheme="minorHAnsi" w:hAnsiTheme="minorHAnsi" w:cstheme="minorHAnsi"/>
          <w:sz w:val="24"/>
          <w:szCs w:val="24"/>
        </w:rPr>
        <w:t>enoti.</w:t>
      </w:r>
    </w:p>
    <w:p w:rsidR="0081446E" w:rsidRPr="002B778B" w:rsidRDefault="0081446E">
      <w:pPr>
        <w:rPr>
          <w:rFonts w:asciiTheme="minorHAnsi" w:hAnsiTheme="minorHAnsi" w:cstheme="minorHAnsi"/>
          <w:sz w:val="24"/>
          <w:szCs w:val="24"/>
        </w:rPr>
      </w:pPr>
    </w:p>
    <w:p w:rsidR="00CB1FB5" w:rsidRPr="002B778B" w:rsidRDefault="00CB1FB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693"/>
        <w:gridCol w:w="567"/>
        <w:gridCol w:w="3828"/>
        <w:gridCol w:w="3260"/>
        <w:gridCol w:w="1843"/>
      </w:tblGrid>
      <w:tr w:rsidR="00F86DE7" w:rsidRPr="002B778B">
        <w:tc>
          <w:tcPr>
            <w:tcW w:w="1951" w:type="dxa"/>
          </w:tcPr>
          <w:p w:rsidR="00F86DE7" w:rsidRPr="002B778B" w:rsidRDefault="0094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ZAOKOROŽENO VSEBINSKO PODROČJE – TEMATSKI SKLOPI</w:t>
            </w:r>
          </w:p>
        </w:tc>
        <w:tc>
          <w:tcPr>
            <w:tcW w:w="2693" w:type="dxa"/>
          </w:tcPr>
          <w:p w:rsidR="00F86DE7" w:rsidRPr="002B778B" w:rsidRDefault="0094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UČNE ENOTE</w:t>
            </w:r>
          </w:p>
        </w:tc>
        <w:tc>
          <w:tcPr>
            <w:tcW w:w="567" w:type="dxa"/>
          </w:tcPr>
          <w:p w:rsidR="00F86DE7" w:rsidRPr="002B778B" w:rsidRDefault="0094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ŠT. UR</w:t>
            </w:r>
          </w:p>
        </w:tc>
        <w:tc>
          <w:tcPr>
            <w:tcW w:w="3828" w:type="dxa"/>
          </w:tcPr>
          <w:p w:rsidR="00F86DE7" w:rsidRPr="002B778B" w:rsidRDefault="0094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VSEBINE</w:t>
            </w:r>
          </w:p>
        </w:tc>
        <w:tc>
          <w:tcPr>
            <w:tcW w:w="3260" w:type="dxa"/>
          </w:tcPr>
          <w:p w:rsidR="00F86DE7" w:rsidRPr="002B778B" w:rsidRDefault="0094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MINIMALNI STANDARDI</w:t>
            </w:r>
          </w:p>
        </w:tc>
        <w:tc>
          <w:tcPr>
            <w:tcW w:w="1843" w:type="dxa"/>
          </w:tcPr>
          <w:p w:rsidR="00F86DE7" w:rsidRPr="002B778B" w:rsidRDefault="00940C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MEDPREDMETNE POVEZAVE/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6DE7" w:rsidRPr="002B778B">
        <w:tc>
          <w:tcPr>
            <w:tcW w:w="1951" w:type="dxa"/>
          </w:tcPr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DE7" w:rsidRPr="002B778B" w:rsidRDefault="00FD4F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</w:t>
            </w:r>
            <w:r w:rsidR="00940CBB"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organising the knowledge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AB7" w:rsidRDefault="002B2AB7" w:rsidP="002B2AB7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Dijaki ponovijo znanje</w:t>
            </w:r>
            <w:r w:rsidR="004A734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E86F1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pridobljeno v prejšnjih letih</w:t>
            </w:r>
            <w:r w:rsidR="004A734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,</w:t>
            </w:r>
            <w:r w:rsidR="00E86F1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in ga </w:t>
            </w:r>
            <w:r w:rsidR="00E86F1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nadgrajujejo</w:t>
            </w:r>
            <w:r w:rsidR="00FD4F9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. </w:t>
            </w:r>
          </w:p>
          <w:p w:rsidR="00FD4F94" w:rsidRDefault="00FD4F94" w:rsidP="002B2AB7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2B2AB7" w:rsidRPr="002B778B" w:rsidRDefault="002B2AB7" w:rsidP="002B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BRANJE: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dialogi, besedila pesmi</w:t>
            </w:r>
            <w:r w:rsidR="00E86F1B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oglasi za delo,</w:t>
            </w:r>
            <w:r w:rsidR="00E86F1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elektronska sporočila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>, profil podjetja</w:t>
            </w:r>
          </w:p>
          <w:p w:rsidR="002B2AB7" w:rsidRDefault="002B2AB7" w:rsidP="002B2AB7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POSLUŠANJE: </w:t>
            </w:r>
            <w:r w:rsidRPr="002B2AB7">
              <w:rPr>
                <w:rFonts w:asciiTheme="minorHAnsi" w:eastAsia="Calibri" w:hAnsiTheme="minorHAnsi" w:cstheme="minorHAnsi"/>
                <w:sz w:val="24"/>
                <w:szCs w:val="24"/>
              </w:rPr>
              <w:t>dialogi,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E86F1B" w:rsidRPr="00E86F1B">
              <w:rPr>
                <w:rFonts w:asciiTheme="minorHAnsi" w:eastAsia="Calibri" w:hAnsiTheme="minorHAnsi" w:cstheme="minorHAnsi"/>
                <w:sz w:val="24"/>
                <w:szCs w:val="24"/>
              </w:rPr>
              <w:t>nove</w:t>
            </w:r>
            <w:r w:rsidR="00E86F1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2B2AB7">
              <w:rPr>
                <w:rFonts w:asciiTheme="minorHAnsi" w:eastAsia="Calibri" w:hAnsiTheme="minorHAnsi" w:cstheme="minorHAnsi"/>
                <w:sz w:val="24"/>
                <w:szCs w:val="24"/>
              </w:rPr>
              <w:t>besede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:rsidR="002B2AB7" w:rsidRPr="002B778B" w:rsidRDefault="002B2AB7" w:rsidP="002B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PISANJE: 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>oglas za delo, opis počitniškega dela</w:t>
            </w:r>
          </w:p>
          <w:p w:rsidR="002B2AB7" w:rsidRPr="002B778B" w:rsidRDefault="002B2AB7" w:rsidP="002B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BESEDIŠČE: 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>dogovori, prošnje, načrti za prihodnost</w:t>
            </w:r>
          </w:p>
          <w:p w:rsidR="002B2AB7" w:rsidRPr="002B778B" w:rsidRDefault="002B2AB7" w:rsidP="002B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SLOVNICA: </w:t>
            </w:r>
            <w:r w:rsidR="00424D3C">
              <w:rPr>
                <w:rFonts w:asciiTheme="minorHAnsi" w:eastAsia="Calibri" w:hAnsiTheme="minorHAnsi" w:cstheme="minorHAnsi"/>
                <w:sz w:val="24"/>
                <w:szCs w:val="24"/>
              </w:rPr>
              <w:t>vsi časi</w:t>
            </w:r>
            <w:r w:rsidR="00E86F1B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424D3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E86F1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>Present S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>imple for the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uture, dajanje predlogov, 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>G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oing 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 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>F</w:t>
            </w:r>
            <w:r w:rsidR="00FE39D1">
              <w:rPr>
                <w:rFonts w:asciiTheme="minorHAnsi" w:eastAsia="Calibri" w:hAnsiTheme="minorHAnsi" w:cstheme="minorHAnsi"/>
                <w:sz w:val="24"/>
                <w:szCs w:val="24"/>
              </w:rPr>
              <w:t>uture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6DE7" w:rsidRDefault="00940CB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sz w:val="24"/>
                <w:szCs w:val="24"/>
              </w:rPr>
              <w:t>Dijak/inja:</w:t>
            </w:r>
          </w:p>
          <w:p w:rsidR="00F86DE7" w:rsidRPr="00E26DA1" w:rsidRDefault="00940CBB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zna povedati </w:t>
            </w:r>
            <w:r w:rsidR="002B2AB7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nekaj stavkov o </w:t>
            </w:r>
            <w:r w:rsidR="00FE39D1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sebi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</w:t>
            </w:r>
            <w:r w:rsidR="00FE39D1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svoji stroki v različnih časih</w:t>
            </w:r>
            <w:r w:rsidR="004A7349"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F86DE7" w:rsidRPr="00E26DA1" w:rsidRDefault="00FE39D1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opiše dan na delu</w:t>
            </w:r>
            <w:r w:rsidR="00630E24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F86DE7" w:rsidRPr="00E26DA1" w:rsidRDefault="00FE39D1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poišče in razume oglase za delo na spletu</w:t>
            </w:r>
            <w:r w:rsidR="00940CBB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F86DE7" w:rsidRPr="00E26DA1" w:rsidRDefault="00C445FC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pozna svoje dobre in slabe 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>plati</w:t>
            </w:r>
            <w:r w:rsidR="004A7349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in zna o njih govoriti v kontekstu prijave za službo</w:t>
            </w:r>
            <w:r w:rsidR="004A7349"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630E24" w:rsidRPr="00E26DA1" w:rsidRDefault="00630E24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zna </w:t>
            </w:r>
            <w:r w:rsidR="00C445FC"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govoriti o prihodnosti</w:t>
            </w:r>
            <w:r w:rsidR="004A7349"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630E24" w:rsidRPr="00E26DA1" w:rsidRDefault="00C445FC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zna napisati oglas za delo oziroma se nanj odzvati</w:t>
            </w:r>
            <w:r w:rsidR="004A7349"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630E24" w:rsidRPr="00E26DA1" w:rsidRDefault="00C445FC" w:rsidP="00E26DA1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DA1">
              <w:rPr>
                <w:rFonts w:asciiTheme="minorHAnsi" w:eastAsia="Calibri" w:hAnsiTheme="minorHAnsi" w:cstheme="minorHAnsi"/>
                <w:sz w:val="24"/>
                <w:szCs w:val="24"/>
              </w:rPr>
              <w:t>pove nekaj o svojih načrtih za prihodnost</w:t>
            </w:r>
            <w:r w:rsidR="004A7349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6DE7" w:rsidRPr="002B778B" w:rsidRDefault="004A73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2AB7">
              <w:rPr>
                <w:rFonts w:asciiTheme="minorHAnsi" w:hAnsiTheme="minorHAnsi" w:cstheme="minorHAnsi"/>
                <w:sz w:val="24"/>
                <w:szCs w:val="24"/>
              </w:rPr>
              <w:t xml:space="preserve">lovenščina, </w:t>
            </w:r>
            <w:r w:rsidR="00E86F1B">
              <w:rPr>
                <w:rFonts w:asciiTheme="minorHAnsi" w:hAnsiTheme="minorHAnsi" w:cstheme="minorHAnsi"/>
                <w:sz w:val="24"/>
                <w:szCs w:val="24"/>
              </w:rPr>
              <w:t>strokovni predmeti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6DE7" w:rsidRPr="002B778B">
        <w:tc>
          <w:tcPr>
            <w:tcW w:w="1951" w:type="dxa"/>
          </w:tcPr>
          <w:p w:rsidR="00F86DE7" w:rsidRPr="002B778B" w:rsidRDefault="00F86DE7" w:rsidP="00D346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DE7" w:rsidRPr="002B778B" w:rsidRDefault="00FD4F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  <w:r w:rsidR="002B2AB7"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testing it all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0E24" w:rsidRPr="002B778B" w:rsidRDefault="00630E24" w:rsidP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BRANJE: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dialogi, besedila pesmi</w:t>
            </w:r>
            <w:r w:rsidR="005E0F7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:rsidR="00630E24" w:rsidRDefault="00630E24" w:rsidP="00630E24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POSLUŠANJE: </w:t>
            </w:r>
            <w:r w:rsidRPr="002B2AB7">
              <w:rPr>
                <w:rFonts w:asciiTheme="minorHAnsi" w:eastAsia="Calibri" w:hAnsiTheme="minorHAnsi" w:cstheme="minorHAnsi"/>
                <w:sz w:val="24"/>
                <w:szCs w:val="24"/>
              </w:rPr>
              <w:t>dialogi,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C445FC">
              <w:rPr>
                <w:rFonts w:asciiTheme="minorHAnsi" w:eastAsia="Calibri" w:hAnsiTheme="minorHAnsi" w:cstheme="minorHAnsi"/>
                <w:sz w:val="24"/>
                <w:szCs w:val="24"/>
              </w:rPr>
              <w:t>predstavitve</w:t>
            </w:r>
          </w:p>
          <w:p w:rsidR="00630E24" w:rsidRPr="002B778B" w:rsidRDefault="00630E24" w:rsidP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PISANJE: </w:t>
            </w:r>
            <w:r w:rsidR="004D0733" w:rsidRPr="004D0733">
              <w:rPr>
                <w:rFonts w:asciiTheme="minorHAnsi" w:eastAsia="Calibri" w:hAnsiTheme="minorHAnsi" w:cstheme="minorHAnsi"/>
                <w:sz w:val="24"/>
                <w:szCs w:val="24"/>
              </w:rPr>
              <w:t>opis ljudi</w:t>
            </w:r>
            <w:r w:rsidR="004D073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, </w:t>
            </w:r>
            <w:r w:rsidR="004D0733">
              <w:rPr>
                <w:rFonts w:asciiTheme="minorHAnsi" w:eastAsia="Calibri" w:hAnsiTheme="minorHAnsi" w:cstheme="minorHAnsi"/>
                <w:sz w:val="24"/>
                <w:szCs w:val="24"/>
              </w:rPr>
              <w:t>opis izkušenj</w:t>
            </w:r>
            <w:r w:rsidR="004D0733" w:rsidRPr="004D073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4D073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email, prošnja za počitniško delo</w:t>
            </w:r>
          </w:p>
          <w:p w:rsidR="00630E24" w:rsidRPr="002B778B" w:rsidRDefault="00630E24" w:rsidP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 xml:space="preserve">BESEDIŠČE: </w:t>
            </w:r>
            <w:r w:rsidR="004D0733" w:rsidRPr="004D0733">
              <w:rPr>
                <w:rFonts w:asciiTheme="minorHAnsi" w:eastAsia="Calibri" w:hAnsiTheme="minorHAnsi" w:cstheme="minorHAnsi"/>
                <w:sz w:val="24"/>
                <w:szCs w:val="24"/>
              </w:rPr>
              <w:t>delovne</w:t>
            </w:r>
            <w:r w:rsidR="004D073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4D0733">
              <w:rPr>
                <w:rFonts w:asciiTheme="minorHAnsi" w:eastAsia="Calibri" w:hAnsiTheme="minorHAnsi" w:cstheme="minorHAnsi"/>
                <w:sz w:val="24"/>
                <w:szCs w:val="24"/>
              </w:rPr>
              <w:t>izkušnje</w:t>
            </w:r>
            <w:r w:rsidR="005E0F7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4D073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5E0F7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4D073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značaj, </w:t>
            </w:r>
            <w:r w:rsidR="00C445F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nasveti</w:t>
            </w:r>
          </w:p>
          <w:p w:rsidR="00630E24" w:rsidRPr="002B778B" w:rsidRDefault="00630E24" w:rsidP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778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SLOVNICA:</w:t>
            </w:r>
            <w:r w:rsidR="005E0F7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="00C445F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stopnjevanje pridevnikov, </w:t>
            </w:r>
            <w:r w:rsidR="00C445FC" w:rsidRPr="00E26DA1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if</w:t>
            </w:r>
            <w:r w:rsidR="00C445F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stavki</w:t>
            </w:r>
          </w:p>
          <w:p w:rsidR="00F86DE7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0E24" w:rsidRDefault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0E24" w:rsidRDefault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0E24" w:rsidRDefault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0E24" w:rsidRPr="002B778B" w:rsidRDefault="00630E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3D19" w:rsidRDefault="00B923AE" w:rsidP="00133D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Dijak/inja: </w:t>
            </w:r>
          </w:p>
          <w:p w:rsidR="00B923AE" w:rsidRDefault="004A7349" w:rsidP="00B923AE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445FC">
              <w:rPr>
                <w:rFonts w:asciiTheme="minorHAnsi" w:hAnsiTheme="minorHAnsi" w:cstheme="minorHAnsi"/>
                <w:sz w:val="24"/>
                <w:szCs w:val="24"/>
              </w:rPr>
              <w:t>ripravi predstavitev sebe in svojega poklica</w:t>
            </w:r>
            <w:r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B923AE" w:rsidRDefault="004A7349" w:rsidP="00B923AE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zna </w:t>
            </w:r>
            <w:r w:rsidR="00C445FC">
              <w:rPr>
                <w:rFonts w:asciiTheme="minorHAnsi" w:hAnsiTheme="minorHAnsi" w:cstheme="minorHAnsi"/>
                <w:sz w:val="24"/>
                <w:szCs w:val="24"/>
              </w:rPr>
              <w:t>primerjati stvari/ljudi med sabo</w:t>
            </w:r>
            <w:r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C445FC" w:rsidRDefault="004A7349" w:rsidP="00B923AE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zna </w:t>
            </w:r>
            <w:r w:rsidR="00C445FC">
              <w:rPr>
                <w:rFonts w:asciiTheme="minorHAnsi" w:hAnsiTheme="minorHAnsi" w:cstheme="minorHAnsi"/>
                <w:sz w:val="24"/>
                <w:szCs w:val="24"/>
              </w:rPr>
              <w:t>opisati sošolca kot osebo in kot izvajalca svojega poklica</w:t>
            </w:r>
            <w:r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393062" w:rsidRDefault="00C445FC" w:rsidP="00C445FC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pozna pravila </w:t>
            </w:r>
            <w:r w:rsidR="004A7349">
              <w:rPr>
                <w:rFonts w:asciiTheme="minorHAnsi" w:hAnsiTheme="minorHAnsi" w:cstheme="minorHAnsi"/>
                <w:sz w:val="24"/>
                <w:szCs w:val="24"/>
              </w:rPr>
              <w:t xml:space="preserve">vedenja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med predstavitvijo in jih upošteva</w:t>
            </w:r>
            <w:r w:rsidR="004A7349" w:rsidRPr="00BC0C3B">
              <w:rPr>
                <w:rFonts w:asciiTheme="minorHAnsi" w:eastAsia="Calibri" w:hAnsiTheme="minorHAnsi" w:cstheme="minorHAnsi"/>
                <w:sz w:val="24"/>
                <w:szCs w:val="24"/>
              </w:rPr>
              <w:t>;</w:t>
            </w:r>
          </w:p>
          <w:p w:rsidR="00C445FC" w:rsidRPr="00B923AE" w:rsidRDefault="004A7349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zna </w:t>
            </w:r>
            <w:r w:rsidR="00C445FC">
              <w:rPr>
                <w:rFonts w:asciiTheme="minorHAnsi" w:hAnsiTheme="minorHAnsi" w:cstheme="minorHAnsi"/>
                <w:sz w:val="24"/>
                <w:szCs w:val="24"/>
              </w:rPr>
              <w:t xml:space="preserve">nadaljevati </w:t>
            </w:r>
            <w:r w:rsidR="00C445FC" w:rsidRPr="00E26DA1">
              <w:rPr>
                <w:rFonts w:asciiTheme="minorHAnsi" w:hAnsiTheme="minorHAnsi" w:cstheme="minorHAnsi"/>
                <w:i/>
                <w:sz w:val="24"/>
                <w:szCs w:val="24"/>
              </w:rPr>
              <w:t>if</w:t>
            </w:r>
            <w:r w:rsidR="00C445FC">
              <w:rPr>
                <w:rFonts w:asciiTheme="minorHAnsi" w:hAnsiTheme="minorHAnsi" w:cstheme="minorHAnsi"/>
                <w:sz w:val="24"/>
                <w:szCs w:val="24"/>
              </w:rPr>
              <w:t xml:space="preserve"> verigo z podanim vzorcem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86DE7" w:rsidRDefault="004A734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s</w:t>
            </w:r>
            <w:r w:rsidRPr="002B778B">
              <w:rPr>
                <w:rFonts w:asciiTheme="minorHAnsi" w:eastAsia="Calibri" w:hAnsiTheme="minorHAnsi" w:cstheme="minorHAnsi"/>
                <w:sz w:val="24"/>
                <w:szCs w:val="24"/>
              </w:rPr>
              <w:t>lovenščina</w:t>
            </w:r>
            <w:r w:rsidR="003556C6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:rsidR="00630E24" w:rsidRPr="002B778B" w:rsidRDefault="004A73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strokovni </w:t>
            </w:r>
            <w:r w:rsidR="00FD4F94">
              <w:rPr>
                <w:rFonts w:asciiTheme="minorHAnsi" w:hAnsiTheme="minorHAnsi" w:cstheme="minorHAnsi"/>
                <w:sz w:val="24"/>
                <w:szCs w:val="24"/>
              </w:rPr>
              <w:t>predmeti</w:t>
            </w:r>
          </w:p>
          <w:p w:rsidR="00F86DE7" w:rsidRPr="002B778B" w:rsidRDefault="00F86D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86DE7" w:rsidRPr="002B778B" w:rsidRDefault="00C445FC" w:rsidP="003930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Dijak</w:t>
      </w:r>
      <w:bookmarkStart w:id="0" w:name="_GoBack"/>
      <w:r w:rsidR="003C494E">
        <w:rPr>
          <w:rFonts w:asciiTheme="minorHAnsi" w:hAnsiTheme="minorHAnsi" w:cstheme="minorHAnsi"/>
          <w:sz w:val="24"/>
          <w:szCs w:val="24"/>
        </w:rPr>
        <w:t>/inja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v šolskem letu pridobi vsaj eno ustno in eno pisno oceno.</w:t>
      </w:r>
    </w:p>
    <w:sectPr w:rsidR="00F86DE7" w:rsidRPr="002B778B" w:rsidSect="008A3B7D">
      <w:footerReference w:type="default" r:id="rId7"/>
      <w:pgSz w:w="16838" w:h="11906" w:orient="landscape"/>
      <w:pgMar w:top="1418" w:right="1418" w:bottom="1418" w:left="1418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8E" w:rsidRDefault="009E3E8E">
      <w:r>
        <w:separator/>
      </w:r>
    </w:p>
  </w:endnote>
  <w:endnote w:type="continuationSeparator" w:id="0">
    <w:p w:rsidR="009E3E8E" w:rsidRDefault="009E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1B" w:rsidRDefault="00E86F1B">
    <w:pPr>
      <w:tabs>
        <w:tab w:val="center" w:pos="4536"/>
        <w:tab w:val="right" w:pos="9072"/>
      </w:tabs>
      <w:spacing w:after="709"/>
      <w:jc w:val="right"/>
    </w:pPr>
    <w:r>
      <w:fldChar w:fldCharType="begin"/>
    </w:r>
    <w:r>
      <w:instrText>PAGE</w:instrText>
    </w:r>
    <w:r>
      <w:fldChar w:fldCharType="separate"/>
    </w:r>
    <w:r w:rsidR="00E26DA1">
      <w:rPr>
        <w:noProof/>
      </w:rPr>
      <w:t>4</w:t>
    </w:r>
    <w:r>
      <w:fldChar w:fldCharType="end"/>
    </w:r>
  </w:p>
  <w:p w:rsidR="00E86F1B" w:rsidRDefault="00E86F1B">
    <w:pPr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8E" w:rsidRDefault="009E3E8E">
      <w:r>
        <w:separator/>
      </w:r>
    </w:p>
  </w:footnote>
  <w:footnote w:type="continuationSeparator" w:id="0">
    <w:p w:rsidR="009E3E8E" w:rsidRDefault="009E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3E70"/>
    <w:multiLevelType w:val="multilevel"/>
    <w:tmpl w:val="FF74C64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46643510"/>
    <w:multiLevelType w:val="multilevel"/>
    <w:tmpl w:val="C9BE18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08E2977"/>
    <w:multiLevelType w:val="multilevel"/>
    <w:tmpl w:val="F93E7D9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5F436199"/>
    <w:multiLevelType w:val="hybridMultilevel"/>
    <w:tmpl w:val="ED9625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2303"/>
    <w:multiLevelType w:val="multilevel"/>
    <w:tmpl w:val="A246F43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 w15:restartNumberingAfterBreak="0">
    <w:nsid w:val="636319F4"/>
    <w:multiLevelType w:val="hybridMultilevel"/>
    <w:tmpl w:val="BB2E7F7A"/>
    <w:lvl w:ilvl="0" w:tplc="B61A95F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C4E1E"/>
    <w:multiLevelType w:val="hybridMultilevel"/>
    <w:tmpl w:val="C38ED910"/>
    <w:lvl w:ilvl="0" w:tplc="A6B88F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E7"/>
    <w:rsid w:val="00054E94"/>
    <w:rsid w:val="000930F7"/>
    <w:rsid w:val="000B541D"/>
    <w:rsid w:val="000D3C3C"/>
    <w:rsid w:val="00133D19"/>
    <w:rsid w:val="001B6F5B"/>
    <w:rsid w:val="001E0ED1"/>
    <w:rsid w:val="00221B5D"/>
    <w:rsid w:val="00237662"/>
    <w:rsid w:val="0026775B"/>
    <w:rsid w:val="002B2AB7"/>
    <w:rsid w:val="002B778B"/>
    <w:rsid w:val="003015E8"/>
    <w:rsid w:val="003556C6"/>
    <w:rsid w:val="00393062"/>
    <w:rsid w:val="003C494E"/>
    <w:rsid w:val="00424D3C"/>
    <w:rsid w:val="00490C7D"/>
    <w:rsid w:val="004A7349"/>
    <w:rsid w:val="004D0733"/>
    <w:rsid w:val="004F1267"/>
    <w:rsid w:val="005E0F73"/>
    <w:rsid w:val="00630E24"/>
    <w:rsid w:val="00757169"/>
    <w:rsid w:val="0081446E"/>
    <w:rsid w:val="008966B5"/>
    <w:rsid w:val="008A1369"/>
    <w:rsid w:val="008A3B7D"/>
    <w:rsid w:val="008B310F"/>
    <w:rsid w:val="008B6303"/>
    <w:rsid w:val="00940CBB"/>
    <w:rsid w:val="00955727"/>
    <w:rsid w:val="009D64EB"/>
    <w:rsid w:val="009E3E8E"/>
    <w:rsid w:val="009F2EAE"/>
    <w:rsid w:val="00A2021E"/>
    <w:rsid w:val="00B923AE"/>
    <w:rsid w:val="00BE7EC4"/>
    <w:rsid w:val="00C445FC"/>
    <w:rsid w:val="00CB1FB5"/>
    <w:rsid w:val="00CB7F74"/>
    <w:rsid w:val="00D20461"/>
    <w:rsid w:val="00D346F5"/>
    <w:rsid w:val="00D42D41"/>
    <w:rsid w:val="00D57190"/>
    <w:rsid w:val="00E26DA1"/>
    <w:rsid w:val="00E86F1B"/>
    <w:rsid w:val="00EE1D82"/>
    <w:rsid w:val="00F86DE7"/>
    <w:rsid w:val="00FD4F94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005D-3DA5-4FC0-91CE-E7854FAD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66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66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42D4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B1FB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DSŠL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 Rutar</cp:lastModifiedBy>
  <cp:revision>2</cp:revision>
  <cp:lastPrinted>2015-09-08T11:04:00Z</cp:lastPrinted>
  <dcterms:created xsi:type="dcterms:W3CDTF">2017-08-18T11:21:00Z</dcterms:created>
  <dcterms:modified xsi:type="dcterms:W3CDTF">2017-08-18T11:21:00Z</dcterms:modified>
</cp:coreProperties>
</file>